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4C66" w:rsidRDefault="00234C66" w:rsidP="00234C66">
      <w:pPr>
        <w:spacing w:after="0"/>
        <w:jc w:val="center"/>
        <w:rPr>
          <w:b/>
          <w:sz w:val="24"/>
          <w:szCs w:val="24"/>
        </w:rPr>
      </w:pPr>
      <w:bookmarkStart w:id="0" w:name="_GoBack"/>
    </w:p>
    <w:bookmarkEnd w:id="0"/>
    <w:p w:rsidR="00F337BB" w:rsidRPr="00234C66" w:rsidRDefault="00F337BB" w:rsidP="00234C66">
      <w:pPr>
        <w:spacing w:after="0"/>
        <w:jc w:val="center"/>
        <w:rPr>
          <w:b/>
          <w:sz w:val="24"/>
          <w:szCs w:val="24"/>
        </w:rPr>
      </w:pPr>
      <w:r w:rsidRPr="00234C66">
        <w:rPr>
          <w:b/>
          <w:sz w:val="24"/>
          <w:szCs w:val="24"/>
        </w:rPr>
        <w:t>KOSZTORYS POMOCNICZY</w:t>
      </w:r>
      <w:r w:rsidR="006E4167" w:rsidRPr="00234C66">
        <w:rPr>
          <w:b/>
          <w:sz w:val="24"/>
          <w:szCs w:val="24"/>
        </w:rPr>
        <w:t xml:space="preserve"> </w:t>
      </w:r>
      <w:r w:rsidRPr="00234C66">
        <w:rPr>
          <w:b/>
          <w:sz w:val="24"/>
          <w:szCs w:val="24"/>
        </w:rPr>
        <w:t>DLA ZADANIA PN.:</w:t>
      </w:r>
    </w:p>
    <w:p w:rsidR="00F337BB" w:rsidRPr="00C916A8" w:rsidRDefault="00F337BB" w:rsidP="00C916A8">
      <w:pPr>
        <w:spacing w:after="0"/>
        <w:jc w:val="center"/>
        <w:rPr>
          <w:b/>
          <w:bCs/>
          <w:sz w:val="24"/>
          <w:szCs w:val="24"/>
        </w:rPr>
      </w:pPr>
      <w:r w:rsidRPr="00234C66">
        <w:rPr>
          <w:b/>
          <w:sz w:val="24"/>
          <w:szCs w:val="24"/>
        </w:rPr>
        <w:t>„</w:t>
      </w:r>
      <w:r w:rsidR="00C916A8" w:rsidRPr="00C916A8">
        <w:rPr>
          <w:b/>
          <w:bCs/>
          <w:sz w:val="24"/>
          <w:szCs w:val="24"/>
        </w:rPr>
        <w:t>ODBUDOWA MURU OPOROWEGO USZKODZONEGO</w:t>
      </w:r>
      <w:r w:rsidR="00C916A8">
        <w:rPr>
          <w:b/>
          <w:bCs/>
          <w:sz w:val="24"/>
          <w:szCs w:val="24"/>
        </w:rPr>
        <w:t xml:space="preserve"> </w:t>
      </w:r>
      <w:r w:rsidR="00C916A8" w:rsidRPr="00C916A8">
        <w:rPr>
          <w:b/>
          <w:bCs/>
          <w:sz w:val="24"/>
          <w:szCs w:val="24"/>
        </w:rPr>
        <w:t>PRZEZ POWÓDŹ Z WRZEŚNIA 2024 R.</w:t>
      </w:r>
      <w:r w:rsidRPr="00234C66">
        <w:rPr>
          <w:b/>
          <w:sz w:val="24"/>
          <w:szCs w:val="24"/>
        </w:rPr>
        <w:t>"</w:t>
      </w:r>
    </w:p>
    <w:p w:rsidR="00234C66" w:rsidRPr="00234C66" w:rsidRDefault="00234C66" w:rsidP="00234C66">
      <w:pPr>
        <w:spacing w:after="0"/>
        <w:jc w:val="center"/>
        <w:rPr>
          <w:rFonts w:cstheme="minorHAnsi"/>
          <w:b/>
          <w:color w:val="0070C0"/>
          <w:sz w:val="8"/>
          <w:szCs w:val="8"/>
        </w:rPr>
      </w:pPr>
    </w:p>
    <w:p w:rsidR="006E4167" w:rsidRPr="00234C66" w:rsidRDefault="006E4167" w:rsidP="00234C66">
      <w:pPr>
        <w:spacing w:after="0"/>
        <w:jc w:val="center"/>
        <w:rPr>
          <w:rFonts w:cstheme="minorHAnsi"/>
          <w:b/>
          <w:color w:val="0070C0"/>
          <w:sz w:val="24"/>
          <w:szCs w:val="24"/>
        </w:rPr>
      </w:pPr>
      <w:r w:rsidRPr="00234C66">
        <w:rPr>
          <w:rFonts w:cstheme="minorHAnsi"/>
          <w:b/>
          <w:color w:val="0070C0"/>
          <w:sz w:val="24"/>
          <w:szCs w:val="24"/>
        </w:rPr>
        <w:t xml:space="preserve">CZĘŚĆ NR </w:t>
      </w:r>
      <w:r w:rsidR="00BD1976">
        <w:rPr>
          <w:rFonts w:cstheme="minorHAnsi"/>
          <w:b/>
          <w:color w:val="0070C0"/>
          <w:sz w:val="24"/>
          <w:szCs w:val="24"/>
        </w:rPr>
        <w:t>3</w:t>
      </w:r>
      <w:r w:rsidRPr="00234C66">
        <w:rPr>
          <w:rFonts w:cstheme="minorHAnsi"/>
          <w:b/>
          <w:color w:val="0070C0"/>
          <w:sz w:val="24"/>
          <w:szCs w:val="24"/>
        </w:rPr>
        <w:t>:</w:t>
      </w:r>
    </w:p>
    <w:p w:rsidR="00C916A8" w:rsidRPr="00C916A8" w:rsidRDefault="00C916A8" w:rsidP="00C916A8">
      <w:pPr>
        <w:spacing w:after="0"/>
        <w:ind w:left="720"/>
        <w:jc w:val="center"/>
        <w:rPr>
          <w:rFonts w:ascii="Calibri" w:hAnsi="Calibri" w:cs="Calibri"/>
          <w:b/>
          <w:color w:val="0070C0"/>
          <w:sz w:val="24"/>
          <w:szCs w:val="24"/>
        </w:rPr>
      </w:pPr>
      <w:r w:rsidRPr="00C916A8">
        <w:rPr>
          <w:rFonts w:ascii="Calibri" w:hAnsi="Calibri" w:cs="Calibri"/>
          <w:b/>
          <w:color w:val="0070C0"/>
          <w:sz w:val="24"/>
          <w:szCs w:val="24"/>
        </w:rPr>
        <w:t>ODBUDOWA MURU OPOROWEGO USZKODZONEGO PRZEZ POWÓDŹ Z WRZEŚNIA 2024 R. - DP NR 3313D W MIEJSCOWOŚCI NOWA WIEŚ KŁODZKA</w:t>
      </w:r>
    </w:p>
    <w:p w:rsidR="00BD1976" w:rsidRPr="006E4167" w:rsidRDefault="00BD1976" w:rsidP="006E4167">
      <w:pPr>
        <w:spacing w:after="0"/>
        <w:jc w:val="center"/>
        <w:rPr>
          <w:sz w:val="8"/>
          <w:szCs w:val="8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"/>
        <w:gridCol w:w="1973"/>
        <w:gridCol w:w="4070"/>
        <w:gridCol w:w="973"/>
        <w:gridCol w:w="1004"/>
        <w:gridCol w:w="1004"/>
        <w:gridCol w:w="1473"/>
      </w:tblGrid>
      <w:tr w:rsidR="00C916A8" w:rsidRPr="00C916A8" w:rsidTr="00852452">
        <w:trPr>
          <w:trHeight w:val="300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Podstawa</w:t>
            </w:r>
          </w:p>
        </w:tc>
        <w:tc>
          <w:tcPr>
            <w:tcW w:w="1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Opis robót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Obmiar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Cena jedn.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Wartość</w:t>
            </w:r>
          </w:p>
        </w:tc>
      </w:tr>
      <w:tr w:rsidR="00C916A8" w:rsidRPr="00C916A8" w:rsidTr="00852452">
        <w:trPr>
          <w:trHeight w:val="300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7</w:t>
            </w:r>
          </w:p>
        </w:tc>
      </w:tr>
      <w:tr w:rsidR="00C916A8" w:rsidRPr="00C916A8" w:rsidTr="00852452">
        <w:trPr>
          <w:trHeight w:val="300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Roboty rozbiórkowe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916A8" w:rsidRPr="00C916A8" w:rsidTr="00852452">
        <w:trPr>
          <w:trHeight w:val="990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BCD-I D-02.01.01.13.02</w:t>
            </w:r>
          </w:p>
        </w:tc>
        <w:tc>
          <w:tcPr>
            <w:tcW w:w="1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Wykopy wykonywane mechanicznie w gruncie kat. III-IV z transportem urobku na odkład samochodami na odległość do 3 km V=11x0,8x1,2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10,560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52452" w:rsidRPr="00C916A8" w:rsidTr="00852452">
        <w:trPr>
          <w:trHeight w:val="488"/>
        </w:trPr>
        <w:tc>
          <w:tcPr>
            <w:tcW w:w="4325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852452" w:rsidRPr="00C916A8" w:rsidRDefault="00852452" w:rsidP="00852452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RAZEM 1 Roboty rozbiórkowe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852452" w:rsidRPr="00C916A8" w:rsidRDefault="00852452" w:rsidP="00C916A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916A8" w:rsidRPr="00C916A8" w:rsidTr="00852452">
        <w:trPr>
          <w:trHeight w:val="300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MUR OPOROWY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916A8" w:rsidRPr="00C916A8" w:rsidTr="00852452">
        <w:trPr>
          <w:trHeight w:val="1320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BCD-II M-21.20.01.12.01</w:t>
            </w:r>
          </w:p>
        </w:tc>
        <w:tc>
          <w:tcPr>
            <w:tcW w:w="1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Ławy fundamentowe z betonu klasy C25/30, w deskowaniu tradycyjnym. Wykonywane bez zabezpieczenia ścian wykopu. Bez uwzględnienia robót ziemnych V=0,8*0,5*11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4,400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916A8" w:rsidRPr="00C916A8" w:rsidTr="00852452">
        <w:trPr>
          <w:trHeight w:val="330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KNR-W 2-02 0102-02</w:t>
            </w:r>
          </w:p>
        </w:tc>
        <w:tc>
          <w:tcPr>
            <w:tcW w:w="1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Ściany podziemia z kamienia twardego V=0,7*1,5*11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12,550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916A8" w:rsidRPr="00C916A8" w:rsidTr="00852452">
        <w:trPr>
          <w:trHeight w:val="330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BCD-II M-21.20.01.11.01</w:t>
            </w:r>
          </w:p>
        </w:tc>
        <w:tc>
          <w:tcPr>
            <w:tcW w:w="1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Uzupełnienie nasypu z pospółką bez deskowania.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4,250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916A8" w:rsidRPr="00C916A8" w:rsidTr="00852452">
        <w:trPr>
          <w:trHeight w:val="990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 2-31 0608-03 0608-04</w:t>
            </w:r>
          </w:p>
        </w:tc>
        <w:tc>
          <w:tcPr>
            <w:tcW w:w="1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Ścieki uliczne z kostki kamiennej nieregularnej o wysokości 12 cm na ławie betonowej 20 cm - 7 rzędy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15,000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916A8" w:rsidRPr="00C916A8" w:rsidTr="00852452">
        <w:trPr>
          <w:trHeight w:val="660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KNR 2-31 0704-01 z.o.2.13. 9902-01 </w:t>
            </w:r>
          </w:p>
        </w:tc>
        <w:tc>
          <w:tcPr>
            <w:tcW w:w="1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Bariery ochronne stalowe jednostronne 26-75 pojazdów na godzinę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12,000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916A8" w:rsidRPr="00C916A8" w:rsidTr="00852452">
        <w:trPr>
          <w:trHeight w:val="660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KNR 2-31 0704-05 z.o.2.13. 9902-01 </w:t>
            </w:r>
          </w:p>
        </w:tc>
        <w:tc>
          <w:tcPr>
            <w:tcW w:w="1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Zakończenia barier ochronnych stalowych jednostronnych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4,000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52452" w:rsidRPr="00C916A8" w:rsidTr="00852452">
        <w:trPr>
          <w:trHeight w:val="510"/>
        </w:trPr>
        <w:tc>
          <w:tcPr>
            <w:tcW w:w="4325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852452" w:rsidRPr="00C916A8" w:rsidRDefault="00852452" w:rsidP="00852452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RAZEM 2 MUR OPOROWY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852452" w:rsidRPr="00C916A8" w:rsidRDefault="00852452" w:rsidP="00C916A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916A8" w:rsidRPr="00C916A8" w:rsidTr="00852452">
        <w:trPr>
          <w:trHeight w:val="495"/>
        </w:trPr>
        <w:tc>
          <w:tcPr>
            <w:tcW w:w="4325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  <w:r w:rsidRPr="001B362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OGÓŁEM WARTOŚC NETTO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916A8" w:rsidRPr="00C916A8" w:rsidTr="00852452">
        <w:trPr>
          <w:trHeight w:val="495"/>
        </w:trPr>
        <w:tc>
          <w:tcPr>
            <w:tcW w:w="43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E1F2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podatek VAT 23%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916A8" w:rsidRPr="00C916A8" w:rsidTr="00852452">
        <w:trPr>
          <w:trHeight w:val="525"/>
        </w:trPr>
        <w:tc>
          <w:tcPr>
            <w:tcW w:w="43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E1F2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OGÓŁEM WARTOŚĆ ROBÓT BRUTTO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916A8" w:rsidRPr="00C916A8" w:rsidRDefault="00C916A8" w:rsidP="00C916A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916A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6E4167" w:rsidRDefault="006E4167" w:rsidP="006E4167">
      <w:pPr>
        <w:widowControl w:val="0"/>
        <w:jc w:val="right"/>
        <w:rPr>
          <w:rFonts w:cstheme="minorHAnsi"/>
        </w:rPr>
      </w:pPr>
    </w:p>
    <w:p w:rsidR="006E4167" w:rsidRPr="00966C88" w:rsidRDefault="006E4167" w:rsidP="006E4167">
      <w:pPr>
        <w:widowControl w:val="0"/>
        <w:jc w:val="right"/>
        <w:rPr>
          <w:rFonts w:cstheme="minorHAnsi"/>
        </w:rPr>
      </w:pPr>
      <w:r w:rsidRPr="00966C88">
        <w:rPr>
          <w:rFonts w:cstheme="minorHAnsi"/>
        </w:rPr>
        <w:t>Miejscowość …………….……., dnia ………….……. r.</w:t>
      </w:r>
    </w:p>
    <w:p w:rsidR="006E4167" w:rsidRDefault="006E4167" w:rsidP="006E4167">
      <w:pPr>
        <w:autoSpaceDE w:val="0"/>
        <w:autoSpaceDN w:val="0"/>
        <w:adjustRightInd w:val="0"/>
        <w:spacing w:after="0"/>
        <w:jc w:val="right"/>
        <w:rPr>
          <w:rFonts w:cstheme="minorHAnsi"/>
        </w:rPr>
      </w:pPr>
    </w:p>
    <w:p w:rsidR="006E4167" w:rsidRPr="00966C88" w:rsidRDefault="006E4167" w:rsidP="006E4167">
      <w:pPr>
        <w:autoSpaceDE w:val="0"/>
        <w:autoSpaceDN w:val="0"/>
        <w:adjustRightInd w:val="0"/>
        <w:spacing w:after="0"/>
        <w:jc w:val="right"/>
        <w:rPr>
          <w:rFonts w:cstheme="minorHAnsi"/>
        </w:rPr>
      </w:pPr>
      <w:r w:rsidRPr="00966C88">
        <w:rPr>
          <w:rFonts w:cstheme="minorHAnsi"/>
        </w:rPr>
        <w:t>…………………………………………………………………………</w:t>
      </w:r>
    </w:p>
    <w:p w:rsidR="006E4167" w:rsidRPr="00966C88" w:rsidRDefault="006E4167" w:rsidP="006E4167">
      <w:pPr>
        <w:autoSpaceDE w:val="0"/>
        <w:autoSpaceDN w:val="0"/>
        <w:adjustRightInd w:val="0"/>
        <w:jc w:val="right"/>
        <w:rPr>
          <w:rFonts w:eastAsia="Arial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cstheme="minorHAnsi"/>
          <w:i/>
          <w:iCs/>
          <w:sz w:val="18"/>
          <w:szCs w:val="18"/>
        </w:rPr>
        <w:t>) do reprezentowania Wykonawcy</w:t>
      </w:r>
    </w:p>
    <w:p w:rsidR="006E4167" w:rsidRDefault="006E4167" w:rsidP="006E4167"/>
    <w:sectPr w:rsidR="006E4167" w:rsidSect="00234C66">
      <w:headerReference w:type="default" r:id="rId7"/>
      <w:footerReference w:type="default" r:id="rId8"/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73A6" w:rsidRDefault="001973A6" w:rsidP="00F337BB">
      <w:pPr>
        <w:spacing w:after="0" w:line="240" w:lineRule="auto"/>
      </w:pPr>
      <w:r>
        <w:separator/>
      </w:r>
    </w:p>
  </w:endnote>
  <w:endnote w:type="continuationSeparator" w:id="0">
    <w:p w:rsidR="001973A6" w:rsidRDefault="001973A6" w:rsidP="00F33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73A6" w:rsidRPr="008B0EF2" w:rsidRDefault="001973A6" w:rsidP="008B0EF2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ascii="Calibri" w:eastAsia="Times New Roman" w:hAnsi="Calibri" w:cs="Calibri"/>
        <w:b/>
        <w:color w:val="FF0000"/>
        <w:sz w:val="18"/>
        <w:szCs w:val="18"/>
        <w:lang w:eastAsia="pl-PL"/>
      </w:rPr>
    </w:pPr>
    <w:r w:rsidRPr="008B0EF2">
      <w:rPr>
        <w:rFonts w:ascii="Calibri" w:eastAsia="Arial" w:hAnsi="Calibri" w:cs="Calibri"/>
        <w:b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73A6" w:rsidRDefault="001973A6" w:rsidP="00F337BB">
      <w:pPr>
        <w:spacing w:after="0" w:line="240" w:lineRule="auto"/>
      </w:pPr>
      <w:r>
        <w:separator/>
      </w:r>
    </w:p>
  </w:footnote>
  <w:footnote w:type="continuationSeparator" w:id="0">
    <w:p w:rsidR="001973A6" w:rsidRDefault="001973A6" w:rsidP="00F337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73A6" w:rsidRPr="00722FF0" w:rsidRDefault="001973A6" w:rsidP="006E4167">
    <w:pPr>
      <w:pStyle w:val="Nagwek"/>
      <w:rPr>
        <w:sz w:val="18"/>
        <w:szCs w:val="18"/>
      </w:rPr>
    </w:pPr>
    <w:r w:rsidRPr="00722FF0">
      <w:rPr>
        <w:sz w:val="18"/>
        <w:szCs w:val="18"/>
      </w:rPr>
      <w:t>załącznik nr 1</w:t>
    </w:r>
    <w:r w:rsidR="00FA771D">
      <w:rPr>
        <w:sz w:val="18"/>
        <w:szCs w:val="18"/>
      </w:rPr>
      <w:t>6</w:t>
    </w:r>
    <w:r w:rsidRPr="00722FF0">
      <w:rPr>
        <w:sz w:val="18"/>
        <w:szCs w:val="18"/>
      </w:rPr>
      <w:t>: kosztorys pomocniczy</w:t>
    </w:r>
    <w:r>
      <w:rPr>
        <w:sz w:val="18"/>
        <w:szCs w:val="18"/>
      </w:rPr>
      <w:t xml:space="preserve"> dla części </w:t>
    </w:r>
    <w:r w:rsidR="00C916A8">
      <w:rPr>
        <w:sz w:val="18"/>
        <w:szCs w:val="18"/>
      </w:rPr>
      <w:t>3</w:t>
    </w:r>
  </w:p>
  <w:p w:rsidR="001973A6" w:rsidRPr="006F17E2" w:rsidRDefault="001973A6" w:rsidP="006E4167">
    <w:pPr>
      <w:pStyle w:val="Nagwek"/>
      <w:rPr>
        <w:sz w:val="18"/>
        <w:szCs w:val="18"/>
      </w:rPr>
    </w:pPr>
    <w:r w:rsidRPr="006F17E2">
      <w:rPr>
        <w:sz w:val="18"/>
        <w:szCs w:val="18"/>
      </w:rPr>
      <w:t>postępowanie nr ZDP.241.AZ.</w:t>
    </w:r>
    <w:r>
      <w:rPr>
        <w:sz w:val="18"/>
        <w:szCs w:val="18"/>
      </w:rPr>
      <w:t>5</w:t>
    </w:r>
    <w:r w:rsidR="00C916A8">
      <w:rPr>
        <w:sz w:val="18"/>
        <w:szCs w:val="18"/>
      </w:rPr>
      <w:t>8</w:t>
    </w:r>
    <w:r w:rsidRPr="006F17E2">
      <w:rPr>
        <w:sz w:val="18"/>
        <w:szCs w:val="18"/>
      </w:rPr>
      <w:t>.2024</w:t>
    </w:r>
  </w:p>
  <w:p w:rsidR="001973A6" w:rsidRPr="006E4167" w:rsidRDefault="001973A6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3174E6"/>
    <w:multiLevelType w:val="hybridMultilevel"/>
    <w:tmpl w:val="1C4AA8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5">
      <w:start w:val="1"/>
      <w:numFmt w:val="upperLetter"/>
      <w:lvlText w:val="%2."/>
      <w:lvlJc w:val="left"/>
      <w:pPr>
        <w:ind w:left="786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3BA4240"/>
    <w:multiLevelType w:val="hybridMultilevel"/>
    <w:tmpl w:val="C576E3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37BB"/>
    <w:rsid w:val="001973A6"/>
    <w:rsid w:val="00234C66"/>
    <w:rsid w:val="004268D3"/>
    <w:rsid w:val="004C24C2"/>
    <w:rsid w:val="006E4167"/>
    <w:rsid w:val="00852452"/>
    <w:rsid w:val="008B0EF2"/>
    <w:rsid w:val="00A216A3"/>
    <w:rsid w:val="00B41C4C"/>
    <w:rsid w:val="00BA5415"/>
    <w:rsid w:val="00BD1976"/>
    <w:rsid w:val="00C916A8"/>
    <w:rsid w:val="00CD2250"/>
    <w:rsid w:val="00D0523F"/>
    <w:rsid w:val="00F337BB"/>
    <w:rsid w:val="00F34875"/>
    <w:rsid w:val="00FA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C89A0"/>
  <w15:docId w15:val="{F4211B1C-C0F4-41C3-9CEB-140C36231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3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7BB"/>
  </w:style>
  <w:style w:type="paragraph" w:styleId="Stopka">
    <w:name w:val="footer"/>
    <w:basedOn w:val="Normalny"/>
    <w:link w:val="StopkaZnak"/>
    <w:uiPriority w:val="99"/>
    <w:unhideWhenUsed/>
    <w:rsid w:val="00F33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7BB"/>
  </w:style>
  <w:style w:type="paragraph" w:styleId="Akapitzlist">
    <w:name w:val="List Paragraph"/>
    <w:basedOn w:val="Normalny"/>
    <w:link w:val="AkapitzlistZnak"/>
    <w:uiPriority w:val="34"/>
    <w:qFormat/>
    <w:rsid w:val="006E416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6E41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973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2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7</cp:revision>
  <cp:lastPrinted>2024-11-19T09:29:00Z</cp:lastPrinted>
  <dcterms:created xsi:type="dcterms:W3CDTF">2024-11-19T09:30:00Z</dcterms:created>
  <dcterms:modified xsi:type="dcterms:W3CDTF">2024-11-20T10:46:00Z</dcterms:modified>
</cp:coreProperties>
</file>