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28BBB43E" w:rsidR="0058404F" w:rsidRPr="00813C11" w:rsidRDefault="0058404F" w:rsidP="00813C11">
      <w:pPr>
        <w:jc w:val="right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Załącznik nr </w:t>
      </w:r>
      <w:r w:rsidR="00D8459B">
        <w:rPr>
          <w:rFonts w:asciiTheme="majorHAnsi" w:hAnsiTheme="majorHAnsi" w:cstheme="majorHAnsi"/>
        </w:rPr>
        <w:t>3</w:t>
      </w:r>
      <w:r w:rsidRPr="00813C11">
        <w:rPr>
          <w:rFonts w:asciiTheme="majorHAnsi" w:hAnsiTheme="majorHAnsi" w:cstheme="majorHAnsi"/>
        </w:rPr>
        <w:t xml:space="preserve"> do SWZ </w:t>
      </w:r>
    </w:p>
    <w:p w14:paraId="0F9250F3" w14:textId="46865E71" w:rsidR="0058404F" w:rsidRPr="00A35FBA" w:rsidRDefault="00967A11" w:rsidP="00A35FBA">
      <w:pPr>
        <w:pStyle w:val="Tytu"/>
        <w:jc w:val="center"/>
        <w:rPr>
          <w:b/>
          <w:sz w:val="24"/>
          <w:szCs w:val="24"/>
        </w:rPr>
      </w:pPr>
      <w:r w:rsidRPr="00A35FBA">
        <w:rPr>
          <w:b/>
          <w:sz w:val="24"/>
          <w:szCs w:val="24"/>
        </w:rPr>
        <w:t>OŚWIADCZENIE WYKONAWCY</w:t>
      </w:r>
    </w:p>
    <w:p w14:paraId="1E8BA37F" w14:textId="77777777" w:rsidR="00A35FBA" w:rsidRDefault="0058404F" w:rsidP="00A35FBA">
      <w:pPr>
        <w:pStyle w:val="Tytu"/>
        <w:jc w:val="center"/>
        <w:rPr>
          <w:b/>
          <w:bCs/>
          <w:sz w:val="24"/>
          <w:szCs w:val="24"/>
        </w:rPr>
      </w:pPr>
      <w:r w:rsidRPr="00A35FBA">
        <w:rPr>
          <w:b/>
          <w:sz w:val="24"/>
          <w:szCs w:val="24"/>
        </w:rPr>
        <w:t>składane na podstawie art. 125 ust. 1 ustawy z dnia 11 września 2019 r. PZP</w:t>
      </w:r>
      <w:r w:rsidR="00432B86" w:rsidRPr="00A35FBA">
        <w:rPr>
          <w:b/>
          <w:bCs/>
          <w:sz w:val="24"/>
          <w:szCs w:val="24"/>
        </w:rPr>
        <w:t xml:space="preserve"> </w:t>
      </w:r>
    </w:p>
    <w:p w14:paraId="64F114A0" w14:textId="14ABFE95" w:rsidR="004D0348" w:rsidRPr="00A35FBA" w:rsidRDefault="00432B86" w:rsidP="00A35FBA">
      <w:pPr>
        <w:pStyle w:val="Tytu"/>
        <w:jc w:val="center"/>
        <w:rPr>
          <w:rFonts w:cstheme="majorHAnsi"/>
          <w:b/>
          <w:sz w:val="24"/>
          <w:szCs w:val="24"/>
        </w:rPr>
      </w:pPr>
      <w:r w:rsidRPr="00A35FBA">
        <w:rPr>
          <w:b/>
          <w:bCs/>
          <w:sz w:val="24"/>
          <w:szCs w:val="24"/>
        </w:rPr>
        <w:br/>
      </w:r>
      <w:r w:rsidR="0058404F" w:rsidRPr="00A35FBA">
        <w:rPr>
          <w:bCs/>
          <w:sz w:val="24"/>
          <w:szCs w:val="24"/>
        </w:rPr>
        <w:t>w postępowaniu</w:t>
      </w:r>
      <w:r w:rsidR="00A74E3D" w:rsidRPr="00A35FBA">
        <w:rPr>
          <w:bCs/>
          <w:sz w:val="24"/>
          <w:szCs w:val="24"/>
        </w:rPr>
        <w:t xml:space="preserve"> </w:t>
      </w:r>
      <w:r w:rsidR="0058404F" w:rsidRPr="00A35FBA">
        <w:rPr>
          <w:bCs/>
          <w:sz w:val="24"/>
          <w:szCs w:val="24"/>
        </w:rPr>
        <w:t>na</w:t>
      </w:r>
      <w:r w:rsidR="0058404F" w:rsidRPr="00A35FBA">
        <w:rPr>
          <w:b/>
          <w:sz w:val="24"/>
          <w:szCs w:val="24"/>
        </w:rPr>
        <w:t xml:space="preserve"> </w:t>
      </w:r>
      <w:r w:rsidR="00415BA2" w:rsidRPr="009D16DA">
        <w:rPr>
          <w:rFonts w:ascii="Calibri Light" w:hAnsi="Calibri Light" w:cs="Calibri Light"/>
          <w:b/>
          <w:sz w:val="24"/>
          <w:szCs w:val="24"/>
        </w:rPr>
        <w:t>„</w:t>
      </w:r>
      <w:r w:rsidR="00415BA2" w:rsidRPr="00B31954">
        <w:rPr>
          <w:rFonts w:ascii="Calibri Light" w:hAnsi="Calibri Light" w:cs="Calibri Light"/>
          <w:b/>
          <w:sz w:val="24"/>
          <w:szCs w:val="24"/>
        </w:rPr>
        <w:t>Świadczenie usług przewodnickich dla grup turystów zorganizowanych oraz turystów indywidualnych na terenie Muzeum Zamkowego w Malborku</w:t>
      </w:r>
      <w:r w:rsidR="00415BA2">
        <w:rPr>
          <w:rFonts w:ascii="Calibri Light" w:hAnsi="Calibri Light" w:cs="Calibri Light"/>
          <w:b/>
          <w:sz w:val="24"/>
          <w:szCs w:val="24"/>
        </w:rPr>
        <w:t xml:space="preserve"> – część nr 2</w:t>
      </w:r>
      <w:r w:rsidR="00415BA2" w:rsidRPr="009D16DA">
        <w:rPr>
          <w:rFonts w:ascii="Calibri Light" w:hAnsi="Calibri Light" w:cs="Calibri Light"/>
          <w:b/>
          <w:sz w:val="24"/>
          <w:szCs w:val="24"/>
        </w:rPr>
        <w:t>”</w:t>
      </w:r>
    </w:p>
    <w:p w14:paraId="1E920BC0" w14:textId="77777777" w:rsidR="00813C11" w:rsidRPr="00813C11" w:rsidRDefault="00813C11" w:rsidP="00813C11"/>
    <w:p w14:paraId="16FF23C4" w14:textId="43606AE1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813C11" w:rsidRDefault="0058404F" w:rsidP="00813C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2397CC65" w14:textId="22E372FC" w:rsidR="004D0348" w:rsidRPr="004D0348" w:rsidRDefault="004D0348" w:rsidP="00EA5A65">
      <w:pPr>
        <w:spacing w:after="0"/>
        <w:rPr>
          <w:rFonts w:asciiTheme="majorHAnsi" w:hAnsiTheme="majorHAnsi" w:cstheme="majorHAnsi"/>
        </w:rPr>
      </w:pPr>
    </w:p>
    <w:p w14:paraId="5DFF8082" w14:textId="77777777" w:rsidR="00813C11" w:rsidRDefault="00813C11" w:rsidP="00813C11">
      <w:pPr>
        <w:spacing w:line="276" w:lineRule="auto"/>
        <w:rPr>
          <w:rFonts w:asciiTheme="majorHAnsi" w:hAnsiTheme="majorHAnsi" w:cstheme="majorHAnsi"/>
        </w:rPr>
      </w:pPr>
    </w:p>
    <w:p w14:paraId="2EB82F65" w14:textId="34451F4B" w:rsidR="00967A11" w:rsidRPr="00813C11" w:rsidRDefault="0058404F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art. 108 ust. 1</w:t>
      </w:r>
      <w:r w:rsidR="00967A11" w:rsidRPr="00813C11">
        <w:rPr>
          <w:rFonts w:asciiTheme="majorHAnsi" w:hAnsiTheme="majorHAnsi" w:cstheme="majorHAnsi"/>
        </w:rPr>
        <w:t xml:space="preserve"> </w:t>
      </w:r>
      <w:r w:rsidRPr="00813C11">
        <w:rPr>
          <w:rFonts w:asciiTheme="majorHAnsi" w:hAnsiTheme="majorHAnsi" w:cstheme="majorHAnsi"/>
        </w:rPr>
        <w:t xml:space="preserve">ustawy </w:t>
      </w:r>
      <w:r w:rsidR="00967A11" w:rsidRPr="00813C11">
        <w:rPr>
          <w:rFonts w:asciiTheme="majorHAnsi" w:hAnsiTheme="majorHAnsi" w:cstheme="majorHAnsi"/>
        </w:rPr>
        <w:t>PZP</w:t>
      </w:r>
      <w:r w:rsidR="006E68EC" w:rsidRPr="00813C11">
        <w:rPr>
          <w:rFonts w:asciiTheme="majorHAnsi" w:hAnsiTheme="majorHAnsi" w:cstheme="majorHAnsi"/>
        </w:rPr>
        <w:t>.</w:t>
      </w:r>
    </w:p>
    <w:p w14:paraId="534085E4" w14:textId="381B1E68" w:rsidR="00967A11" w:rsidRPr="00813C11" w:rsidRDefault="0058404F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</w:t>
      </w:r>
      <w:r w:rsidR="006E68EC" w:rsidRPr="00813C11">
        <w:rPr>
          <w:rFonts w:asciiTheme="majorHAnsi" w:hAnsiTheme="majorHAnsi" w:cstheme="majorHAnsi"/>
        </w:rPr>
        <w:t>…</w:t>
      </w:r>
      <w:r w:rsidRPr="00813C11">
        <w:rPr>
          <w:rFonts w:asciiTheme="majorHAnsi" w:hAnsiTheme="majorHAnsi" w:cstheme="majorHAnsi"/>
        </w:rPr>
        <w:t xml:space="preserve">  ustawy </w:t>
      </w:r>
      <w:r w:rsidR="004D0348" w:rsidRPr="00813C11">
        <w:rPr>
          <w:rFonts w:asciiTheme="majorHAnsi" w:hAnsiTheme="majorHAnsi" w:cstheme="majorHAnsi"/>
        </w:rPr>
        <w:t>PZP</w:t>
      </w:r>
      <w:r w:rsidRPr="00813C11">
        <w:rPr>
          <w:rFonts w:asciiTheme="majorHAnsi" w:hAnsiTheme="majorHAnsi" w:cstheme="majorHAnsi"/>
        </w:rPr>
        <w:t xml:space="preserve">. Jednocześnie oświadczam, że w związku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z ww. okolicznością, na podstawie art. 110 ust. 2 ustawy P</w:t>
      </w:r>
      <w:r w:rsidR="004D0348" w:rsidRPr="00813C11">
        <w:rPr>
          <w:rFonts w:asciiTheme="majorHAnsi" w:hAnsiTheme="majorHAnsi" w:cstheme="majorHAnsi"/>
        </w:rPr>
        <w:t>ZP</w:t>
      </w:r>
      <w:r w:rsidRPr="00813C11">
        <w:rPr>
          <w:rFonts w:asciiTheme="majorHAnsi" w:hAnsiTheme="majorHAnsi" w:cstheme="majorHAnsi"/>
        </w:rPr>
        <w:t xml:space="preserve"> podjąłem następujące środki naprawcze</w:t>
      </w:r>
      <w:r w:rsidR="006E68EC" w:rsidRPr="00813C11">
        <w:rPr>
          <w:rFonts w:asciiTheme="majorHAnsi" w:hAnsiTheme="majorHAnsi" w:cstheme="majorHAnsi"/>
        </w:rPr>
        <w:t>*</w:t>
      </w:r>
      <w:r w:rsidR="004D0348" w:rsidRPr="00813C11">
        <w:rPr>
          <w:rFonts w:asciiTheme="majorHAnsi" w:hAnsiTheme="majorHAnsi" w:cstheme="majorHAnsi"/>
        </w:rPr>
        <w:t>*</w:t>
      </w:r>
      <w:r w:rsidRPr="00813C11">
        <w:rPr>
          <w:rFonts w:asciiTheme="majorHAnsi" w:hAnsiTheme="majorHAnsi" w:cstheme="majorHAnsi"/>
        </w:rPr>
        <w:t>:</w:t>
      </w:r>
      <w:r w:rsidR="006E68EC" w:rsidRPr="00813C11">
        <w:rPr>
          <w:rFonts w:asciiTheme="majorHAnsi" w:hAnsiTheme="majorHAnsi" w:cstheme="majorHAnsi"/>
        </w:rPr>
        <w:t xml:space="preserve"> …</w:t>
      </w:r>
    </w:p>
    <w:p w14:paraId="0F87CBA7" w14:textId="198C0C9E" w:rsidR="006E68EC" w:rsidRPr="00813C11" w:rsidRDefault="00967A11" w:rsidP="00813C1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 w:rsidR="00B36413"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70741069" w14:textId="3981EE0D" w:rsidR="0058404F" w:rsidRPr="00813C11" w:rsidRDefault="0058404F" w:rsidP="00813C11">
      <w:pPr>
        <w:spacing w:line="276" w:lineRule="auto"/>
        <w:rPr>
          <w:rFonts w:asciiTheme="majorHAnsi" w:hAnsiTheme="majorHAnsi" w:cstheme="majorHAnsi"/>
          <w:bCs/>
        </w:rPr>
      </w:pPr>
      <w:bookmarkStart w:id="0" w:name="_GoBack"/>
      <w:bookmarkEnd w:id="0"/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i zgodne z prawdą oraz zostały przedstawione z pełną świadomością w konsekwencji wprowadzenia Zamawiającego w błąd przy przedstawieniu informacji.</w:t>
      </w:r>
    </w:p>
    <w:p w14:paraId="124F62AC" w14:textId="77777777" w:rsidR="00235337" w:rsidRPr="00813C11" w:rsidRDefault="00235337" w:rsidP="00813C11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16FD8916" w14:textId="01519DB2" w:rsidR="0058404F" w:rsidRPr="00813C11" w:rsidRDefault="00AA6A1B" w:rsidP="00813C11">
      <w:pPr>
        <w:spacing w:line="276" w:lineRule="auto"/>
        <w:rPr>
          <w:rFonts w:asciiTheme="majorHAnsi" w:hAnsiTheme="majorHAnsi" w:cstheme="majorHAnsi"/>
          <w:b/>
          <w:bCs/>
          <w:color w:val="C00000"/>
          <w:lang w:eastAsia="ar-SA"/>
        </w:rPr>
      </w:pPr>
      <w:r w:rsidRPr="00813C11">
        <w:rPr>
          <w:rFonts w:asciiTheme="majorHAnsi" w:hAnsiTheme="majorHAnsi" w:cstheme="majorHAnsi"/>
          <w:b/>
          <w:color w:val="C00000"/>
        </w:rPr>
        <w:t xml:space="preserve">PODPIS należy złożyć </w:t>
      </w:r>
      <w:r w:rsidRPr="00813C11">
        <w:rPr>
          <w:rFonts w:asciiTheme="majorHAnsi" w:hAnsiTheme="majorHAnsi" w:cstheme="majorHAnsi"/>
          <w:b/>
          <w:color w:val="C00000"/>
          <w:lang w:eastAsia="ar-SA"/>
        </w:rPr>
        <w:t xml:space="preserve">pod rygorem nieważności </w:t>
      </w:r>
      <w:r w:rsidRPr="00813C11">
        <w:rPr>
          <w:rFonts w:asciiTheme="majorHAnsi" w:hAnsiTheme="majorHAnsi" w:cstheme="majorHAnsi"/>
          <w:b/>
          <w:bCs/>
          <w:color w:val="C00000"/>
          <w:lang w:eastAsia="ar-SA"/>
        </w:rPr>
        <w:t>w formie elektronicznej lub w postaci elektronicznej opatrzonej podpisem zaufanym lub podpisem osobistym.</w:t>
      </w:r>
    </w:p>
    <w:p w14:paraId="1F9CF4F9" w14:textId="636EC1C8" w:rsidR="004D0348" w:rsidRPr="00813C11" w:rsidRDefault="004D0348" w:rsidP="00EA5A65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2CE78ECE" w14:textId="1F5ED020" w:rsidR="004D0348" w:rsidRPr="00813C11" w:rsidRDefault="004D0348" w:rsidP="00EA5A65">
      <w:pPr>
        <w:spacing w:after="0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813C11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813C11">
        <w:rPr>
          <w:rFonts w:asciiTheme="majorHAnsi" w:hAnsiTheme="majorHAnsi" w:cstheme="majorHAnsi"/>
          <w:iCs/>
          <w:sz w:val="24"/>
          <w:szCs w:val="24"/>
        </w:rPr>
        <w:t>niewłaściwe przekreślić</w:t>
      </w:r>
    </w:p>
    <w:p w14:paraId="1EAF59FB" w14:textId="71448884" w:rsidR="00813C11" w:rsidRPr="00A35FBA" w:rsidRDefault="004D0348" w:rsidP="00A35FBA">
      <w:pPr>
        <w:spacing w:after="0" w:line="276" w:lineRule="auto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813C11">
        <w:rPr>
          <w:rFonts w:asciiTheme="majorHAnsi" w:hAnsiTheme="majorHAnsi" w:cstheme="majorHAnsi"/>
          <w:b/>
          <w:bCs/>
          <w:iCs/>
          <w:sz w:val="24"/>
          <w:szCs w:val="24"/>
        </w:rPr>
        <w:t>**</w:t>
      </w:r>
      <w:r w:rsidRPr="00813C11">
        <w:rPr>
          <w:rFonts w:asciiTheme="majorHAnsi" w:hAnsiTheme="majorHAnsi" w:cstheme="majorHAnsi"/>
          <w:iCs/>
          <w:sz w:val="24"/>
          <w:szCs w:val="24"/>
        </w:rPr>
        <w:t xml:space="preserve"> jeżeli nie dotyczy proszę przekreślić lub napisać „nie dotyczy”</w:t>
      </w:r>
    </w:p>
    <w:p w14:paraId="3C6E6999" w14:textId="77777777" w:rsidR="00B36413" w:rsidRDefault="00B36413" w:rsidP="00813C11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1F15616" w14:textId="5553D65C" w:rsidR="00813C11" w:rsidRDefault="00813C11" w:rsidP="00EA5A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813C11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8E4EE" w14:textId="4634875E" w:rsidR="00D8459B" w:rsidRDefault="00671CC8" w:rsidP="00D8459B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415BA2">
      <w:rPr>
        <w:rFonts w:asciiTheme="majorHAnsi" w:hAnsiTheme="majorHAnsi" w:cstheme="majorHAnsi"/>
        <w:sz w:val="20"/>
        <w:szCs w:val="20"/>
      </w:rPr>
      <w:t>ZP.2611.14</w:t>
    </w:r>
    <w:r w:rsidR="003F27C6">
      <w:rPr>
        <w:rFonts w:asciiTheme="majorHAnsi" w:hAnsiTheme="majorHAnsi" w:cstheme="majorHAnsi"/>
        <w:sz w:val="20"/>
        <w:szCs w:val="20"/>
      </w:rPr>
      <w:t>.2025</w:t>
    </w:r>
    <w:r w:rsidRPr="00813C11">
      <w:rPr>
        <w:rFonts w:asciiTheme="majorHAnsi" w:hAnsiTheme="majorHAnsi" w:cstheme="majorHAnsi"/>
        <w:sz w:val="20"/>
        <w:szCs w:val="20"/>
      </w:rPr>
      <w:t>.mw</w:t>
    </w:r>
  </w:p>
  <w:p w14:paraId="34C6BC0D" w14:textId="13B2580F" w:rsidR="00671CC8" w:rsidRPr="00D8459B" w:rsidRDefault="00671CC8" w:rsidP="00D8459B">
    <w:pPr>
      <w:rPr>
        <w:rFonts w:asciiTheme="majorHAnsi" w:hAnsiTheme="majorHAnsi" w:cstheme="majorHAnsi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51B04"/>
    <w:rsid w:val="000A1649"/>
    <w:rsid w:val="0015272B"/>
    <w:rsid w:val="002167A7"/>
    <w:rsid w:val="00235337"/>
    <w:rsid w:val="002356FB"/>
    <w:rsid w:val="002A3ED7"/>
    <w:rsid w:val="002A68F0"/>
    <w:rsid w:val="002C6BE3"/>
    <w:rsid w:val="002F1D61"/>
    <w:rsid w:val="003370A7"/>
    <w:rsid w:val="003F27C6"/>
    <w:rsid w:val="00412C4E"/>
    <w:rsid w:val="00415BA2"/>
    <w:rsid w:val="00432B86"/>
    <w:rsid w:val="00492805"/>
    <w:rsid w:val="004A18AD"/>
    <w:rsid w:val="004D0348"/>
    <w:rsid w:val="0058404F"/>
    <w:rsid w:val="005F401B"/>
    <w:rsid w:val="0061377E"/>
    <w:rsid w:val="00671CC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45DF1"/>
    <w:rsid w:val="008920E8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B22935"/>
    <w:rsid w:val="00B36413"/>
    <w:rsid w:val="00B36D72"/>
    <w:rsid w:val="00C21D2F"/>
    <w:rsid w:val="00CC24A0"/>
    <w:rsid w:val="00CC328A"/>
    <w:rsid w:val="00D8459B"/>
    <w:rsid w:val="00EA5A65"/>
    <w:rsid w:val="00EB0ED7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9</cp:revision>
  <cp:lastPrinted>2023-04-06T06:27:00Z</cp:lastPrinted>
  <dcterms:created xsi:type="dcterms:W3CDTF">2023-07-27T08:37:00Z</dcterms:created>
  <dcterms:modified xsi:type="dcterms:W3CDTF">2025-04-30T12:04:00Z</dcterms:modified>
</cp:coreProperties>
</file>